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906BA" w14:textId="77777777" w:rsidR="00356244" w:rsidRDefault="00540AAF">
      <w:pPr>
        <w:ind w:left="-5"/>
      </w:pPr>
      <w:r>
        <w:t xml:space="preserve">T.PRATHIPRAJ  </w:t>
      </w:r>
    </w:p>
    <w:p w14:paraId="53F3E2D6" w14:textId="77777777" w:rsidR="00356244" w:rsidRDefault="00540AAF">
      <w:pPr>
        <w:ind w:left="-5"/>
      </w:pPr>
      <w:r>
        <w:t xml:space="preserve">Phone Number: +919791547215 </w:t>
      </w:r>
    </w:p>
    <w:p w14:paraId="4E5220B4" w14:textId="77777777" w:rsidR="00356244" w:rsidRDefault="00540AAF">
      <w:pPr>
        <w:spacing w:after="160"/>
        <w:ind w:left="0" w:firstLine="0"/>
      </w:pPr>
      <w:r>
        <w:t xml:space="preserve">Mail : </w:t>
      </w:r>
      <w:r>
        <w:rPr>
          <w:color w:val="0563C1"/>
          <w:u w:val="single" w:color="0563C1"/>
        </w:rPr>
        <w:t>prathikrish2804@gmail.com</w:t>
      </w:r>
      <w:r>
        <w:t xml:space="preserve">  </w:t>
      </w:r>
    </w:p>
    <w:p w14:paraId="3FBD87FC" w14:textId="77777777" w:rsidR="00356244" w:rsidRDefault="00540AAF">
      <w:pPr>
        <w:spacing w:after="160"/>
        <w:ind w:left="0" w:firstLine="0"/>
      </w:pPr>
      <w:r>
        <w:t xml:space="preserve"> </w:t>
      </w:r>
    </w:p>
    <w:p w14:paraId="6516AC48" w14:textId="77777777" w:rsidR="00356244" w:rsidRDefault="00540AAF">
      <w:pPr>
        <w:ind w:left="-5"/>
      </w:pPr>
      <w:r>
        <w:t xml:space="preserve">Objective: </w:t>
      </w:r>
    </w:p>
    <w:p w14:paraId="31DC28EA" w14:textId="77777777" w:rsidR="00356244" w:rsidRDefault="00540AAF">
      <w:pPr>
        <w:ind w:left="-5"/>
      </w:pPr>
      <w:r>
        <w:t xml:space="preserve">A highly skilled and dedicated translator seeking opportunities to contribute my expertise in providing accurate and culturally sensitive translations. </w:t>
      </w:r>
    </w:p>
    <w:p w14:paraId="661A5BEB" w14:textId="77777777" w:rsidR="00356244" w:rsidRDefault="00540AAF">
      <w:pPr>
        <w:spacing w:after="160"/>
        <w:ind w:left="0" w:firstLine="0"/>
      </w:pPr>
      <w:r>
        <w:t xml:space="preserve"> </w:t>
      </w:r>
    </w:p>
    <w:p w14:paraId="1C452815" w14:textId="77777777" w:rsidR="00356244" w:rsidRDefault="00540AAF">
      <w:pPr>
        <w:ind w:left="-5"/>
      </w:pPr>
      <w:r>
        <w:t xml:space="preserve">Summary: </w:t>
      </w:r>
    </w:p>
    <w:p w14:paraId="241F5BB6" w14:textId="77777777" w:rsidR="00356244" w:rsidRDefault="00540AAF">
      <w:pPr>
        <w:ind w:left="-5"/>
      </w:pPr>
      <w:r>
        <w:t>Experienced translator with a strong passion for languages and a deep understanding of cult</w:t>
      </w:r>
      <w:r>
        <w:t>ural nuances. Proven ability to deliver high-quality translations across a diverse range of projects. Specialized in Tamil, English, Hindi ensuring accurate and culturally appropriate translations. Committed to meeting client expectations, maintaining stri</w:t>
      </w:r>
      <w:r>
        <w:t xml:space="preserve">ct confidentiality, and delivering translations that capture the essence and intent of the original text. Meticulous attention to detail, strong command of language, and continuous professional development. </w:t>
      </w:r>
    </w:p>
    <w:p w14:paraId="620E23CA" w14:textId="77777777" w:rsidR="00356244" w:rsidRDefault="00540AAF">
      <w:pPr>
        <w:spacing w:after="160"/>
        <w:ind w:left="0" w:firstLine="0"/>
      </w:pPr>
      <w:r>
        <w:t xml:space="preserve"> </w:t>
      </w:r>
    </w:p>
    <w:p w14:paraId="537FF1F2" w14:textId="77777777" w:rsidR="00356244" w:rsidRDefault="00540AAF">
      <w:pPr>
        <w:ind w:left="-5"/>
      </w:pPr>
      <w:r>
        <w:t xml:space="preserve">Education: </w:t>
      </w:r>
    </w:p>
    <w:p w14:paraId="6E71AA87" w14:textId="77777777" w:rsidR="00356244" w:rsidRDefault="00540AAF">
      <w:pPr>
        <w:numPr>
          <w:ilvl w:val="0"/>
          <w:numId w:val="1"/>
        </w:numPr>
        <w:ind w:hanging="120"/>
      </w:pPr>
      <w:r>
        <w:t xml:space="preserve">MCA, [Anna University/ </w:t>
      </w:r>
      <w:proofErr w:type="spellStart"/>
      <w:r>
        <w:t>Roever</w:t>
      </w:r>
      <w:proofErr w:type="spellEnd"/>
      <w:r>
        <w:t xml:space="preserve"> </w:t>
      </w:r>
      <w:proofErr w:type="spellStart"/>
      <w:r>
        <w:t>Engi</w:t>
      </w:r>
      <w:r>
        <w:t>neeringCollege</w:t>
      </w:r>
      <w:proofErr w:type="spellEnd"/>
      <w:r>
        <w:t xml:space="preserve">], [2023] </w:t>
      </w:r>
    </w:p>
    <w:p w14:paraId="19A7E02D" w14:textId="77777777" w:rsidR="00356244" w:rsidRDefault="00540AAF">
      <w:pPr>
        <w:spacing w:after="160"/>
        <w:ind w:left="0" w:firstLine="0"/>
      </w:pPr>
      <w:r>
        <w:t xml:space="preserve"> </w:t>
      </w:r>
    </w:p>
    <w:p w14:paraId="584FDDD0" w14:textId="77777777" w:rsidR="00356244" w:rsidRDefault="00540AAF">
      <w:pPr>
        <w:ind w:left="-5"/>
      </w:pPr>
      <w:r>
        <w:t xml:space="preserve">Skills: </w:t>
      </w:r>
    </w:p>
    <w:p w14:paraId="0AFD48A3" w14:textId="77777777" w:rsidR="00356244" w:rsidRDefault="00540AAF">
      <w:pPr>
        <w:numPr>
          <w:ilvl w:val="0"/>
          <w:numId w:val="1"/>
        </w:numPr>
        <w:ind w:hanging="120"/>
      </w:pPr>
      <w:r>
        <w:t xml:space="preserve">Translation: Proficient in translating [English] to [Tamil] and vice versa. </w:t>
      </w:r>
    </w:p>
    <w:p w14:paraId="31D8410D" w14:textId="77777777" w:rsidR="00356244" w:rsidRDefault="00540AAF">
      <w:pPr>
        <w:numPr>
          <w:ilvl w:val="0"/>
          <w:numId w:val="1"/>
        </w:numPr>
        <w:ind w:hanging="120"/>
      </w:pPr>
      <w:r>
        <w:t xml:space="preserve">Cultural Competence: Deep understanding of cultural nuances and the ability to adapt translations accordingly. </w:t>
      </w:r>
    </w:p>
    <w:p w14:paraId="50444D2A" w14:textId="77777777" w:rsidR="00356244" w:rsidRDefault="00540AAF">
      <w:pPr>
        <w:numPr>
          <w:ilvl w:val="0"/>
          <w:numId w:val="1"/>
        </w:numPr>
        <w:ind w:hanging="120"/>
      </w:pPr>
      <w:r>
        <w:t xml:space="preserve">Linguistic Proficiency: Strong </w:t>
      </w:r>
      <w:r>
        <w:t xml:space="preserve">command of [Tamil] and [English], both written and spoken. </w:t>
      </w:r>
    </w:p>
    <w:p w14:paraId="67511BFF" w14:textId="77777777" w:rsidR="00356244" w:rsidRDefault="00540AAF">
      <w:pPr>
        <w:numPr>
          <w:ilvl w:val="0"/>
          <w:numId w:val="1"/>
        </w:numPr>
        <w:ind w:hanging="120"/>
      </w:pPr>
      <w:r>
        <w:t xml:space="preserve">Attention to Detail: Meticulous proofreading and editing skills to ensure accuracy and precision. </w:t>
      </w:r>
    </w:p>
    <w:p w14:paraId="2DABFA60" w14:textId="77777777" w:rsidR="00356244" w:rsidRDefault="00540AAF">
      <w:pPr>
        <w:numPr>
          <w:ilvl w:val="0"/>
          <w:numId w:val="1"/>
        </w:numPr>
        <w:ind w:hanging="120"/>
      </w:pPr>
      <w:r>
        <w:t>Time Management: Efficiently handle multiple projects, meet deadlines, and prioritize tasks effec</w:t>
      </w:r>
      <w:r>
        <w:t xml:space="preserve">tively. </w:t>
      </w:r>
    </w:p>
    <w:p w14:paraId="39B10E91" w14:textId="77777777" w:rsidR="00356244" w:rsidRDefault="00540AAF">
      <w:pPr>
        <w:numPr>
          <w:ilvl w:val="0"/>
          <w:numId w:val="1"/>
        </w:numPr>
        <w:ind w:hanging="120"/>
      </w:pPr>
      <w:r>
        <w:t xml:space="preserve">Computer Skills: Proficient in translation software and tools, such as Adobe Photoshop, MS Office. </w:t>
      </w:r>
    </w:p>
    <w:p w14:paraId="58889469" w14:textId="77777777" w:rsidR="00356244" w:rsidRDefault="00540AAF">
      <w:pPr>
        <w:spacing w:after="160"/>
        <w:ind w:left="0" w:firstLine="0"/>
      </w:pPr>
      <w:r>
        <w:t xml:space="preserve"> </w:t>
      </w:r>
    </w:p>
    <w:p w14:paraId="0AB261C8" w14:textId="77777777" w:rsidR="00356244" w:rsidRDefault="00540AAF">
      <w:pPr>
        <w:numPr>
          <w:ilvl w:val="0"/>
          <w:numId w:val="1"/>
        </w:numPr>
        <w:ind w:hanging="120"/>
      </w:pPr>
      <w:r>
        <w:t xml:space="preserve">Translated a wide range of documents, including [studies, culture], from [Tamil] to [English] with accuracy and attention to detail. </w:t>
      </w:r>
    </w:p>
    <w:p w14:paraId="785DDCC4" w14:textId="77777777" w:rsidR="00356244" w:rsidRDefault="00540AAF">
      <w:pPr>
        <w:numPr>
          <w:ilvl w:val="0"/>
          <w:numId w:val="1"/>
        </w:numPr>
        <w:ind w:hanging="120"/>
      </w:pPr>
      <w:r>
        <w:lastRenderedPageBreak/>
        <w:t>Conducted t</w:t>
      </w:r>
      <w:r>
        <w:t xml:space="preserve">horough research to ensure accurate terminology and cultural appropriateness in translations. </w:t>
      </w:r>
    </w:p>
    <w:p w14:paraId="43EB445D" w14:textId="77777777" w:rsidR="00356244" w:rsidRDefault="00540AAF">
      <w:pPr>
        <w:numPr>
          <w:ilvl w:val="0"/>
          <w:numId w:val="1"/>
        </w:numPr>
        <w:ind w:hanging="120"/>
      </w:pPr>
      <w:r>
        <w:t xml:space="preserve">Collaborated with a team of translators and editors to ensure consistency and quality across translation projects. </w:t>
      </w:r>
    </w:p>
    <w:p w14:paraId="33AA72B0" w14:textId="77777777" w:rsidR="00356244" w:rsidRDefault="00540AAF">
      <w:pPr>
        <w:numPr>
          <w:ilvl w:val="0"/>
          <w:numId w:val="1"/>
        </w:numPr>
        <w:ind w:hanging="120"/>
      </w:pPr>
      <w:r>
        <w:t>Maintained strict confidentiality and adhered</w:t>
      </w:r>
      <w:r>
        <w:t xml:space="preserve"> to project deadlines. </w:t>
      </w:r>
    </w:p>
    <w:p w14:paraId="2CFE87AE" w14:textId="77777777" w:rsidR="00356244" w:rsidRDefault="00540AAF">
      <w:pPr>
        <w:numPr>
          <w:ilvl w:val="0"/>
          <w:numId w:val="1"/>
        </w:numPr>
        <w:ind w:hanging="120"/>
      </w:pPr>
      <w:r>
        <w:t xml:space="preserve">Interpreted speeches, meetings, and conferences, maintaining accuracy and professionalism. </w:t>
      </w:r>
    </w:p>
    <w:p w14:paraId="3BA7EB76" w14:textId="77777777" w:rsidR="00356244" w:rsidRDefault="00540AAF">
      <w:pPr>
        <w:numPr>
          <w:ilvl w:val="0"/>
          <w:numId w:val="1"/>
        </w:numPr>
        <w:ind w:hanging="120"/>
      </w:pPr>
      <w:r>
        <w:t xml:space="preserve">Adapted quickly to different subject matters and specialized terminologies. </w:t>
      </w:r>
    </w:p>
    <w:p w14:paraId="3400F21F" w14:textId="77777777" w:rsidR="00356244" w:rsidRDefault="00540AAF">
      <w:pPr>
        <w:numPr>
          <w:ilvl w:val="0"/>
          <w:numId w:val="1"/>
        </w:numPr>
        <w:ind w:hanging="120"/>
      </w:pPr>
      <w:r>
        <w:t xml:space="preserve">Handled sensitive and confidential information with discretion. </w:t>
      </w:r>
    </w:p>
    <w:p w14:paraId="23556A74" w14:textId="77777777" w:rsidR="00356244" w:rsidRDefault="00540AAF">
      <w:pPr>
        <w:spacing w:after="160"/>
        <w:ind w:left="0" w:firstLine="0"/>
      </w:pPr>
      <w:r>
        <w:t xml:space="preserve"> </w:t>
      </w:r>
    </w:p>
    <w:p w14:paraId="1EE199CB" w14:textId="77777777" w:rsidR="00356244" w:rsidRDefault="00540AAF">
      <w:pPr>
        <w:ind w:left="-5"/>
      </w:pPr>
      <w:r>
        <w:t xml:space="preserve">Languages: </w:t>
      </w:r>
    </w:p>
    <w:p w14:paraId="4FD5B652" w14:textId="77777777" w:rsidR="00356244" w:rsidRDefault="00540AAF">
      <w:pPr>
        <w:numPr>
          <w:ilvl w:val="0"/>
          <w:numId w:val="1"/>
        </w:numPr>
        <w:ind w:hanging="120"/>
      </w:pPr>
      <w:r>
        <w:t xml:space="preserve">[Tamil]: Native proficiency </w:t>
      </w:r>
    </w:p>
    <w:p w14:paraId="54C03CC2" w14:textId="77777777" w:rsidR="00356244" w:rsidRDefault="00540AAF">
      <w:pPr>
        <w:numPr>
          <w:ilvl w:val="0"/>
          <w:numId w:val="1"/>
        </w:numPr>
        <w:ind w:hanging="120"/>
      </w:pPr>
      <w:r>
        <w:t xml:space="preserve">[English]: Native proficiency </w:t>
      </w:r>
    </w:p>
    <w:p w14:paraId="6DE7B790" w14:textId="77777777" w:rsidR="00356244" w:rsidRDefault="00540AAF">
      <w:pPr>
        <w:numPr>
          <w:ilvl w:val="0"/>
          <w:numId w:val="1"/>
        </w:numPr>
        <w:ind w:hanging="120"/>
      </w:pPr>
      <w:r>
        <w:t xml:space="preserve">[Additional Language(s)]: Proficient in </w:t>
      </w:r>
      <w:r>
        <w:t xml:space="preserve">[Hindi] </w:t>
      </w:r>
    </w:p>
    <w:p w14:paraId="6D7A0E63" w14:textId="77777777" w:rsidR="00356244" w:rsidRDefault="00540AAF">
      <w:pPr>
        <w:spacing w:after="160"/>
        <w:ind w:left="0" w:firstLine="0"/>
      </w:pPr>
      <w:r>
        <w:t xml:space="preserve"> </w:t>
      </w:r>
    </w:p>
    <w:p w14:paraId="7E86EE90" w14:textId="77777777" w:rsidR="00356244" w:rsidRDefault="00540AAF">
      <w:pPr>
        <w:ind w:left="-5"/>
      </w:pPr>
      <w:r>
        <w:t xml:space="preserve">References: </w:t>
      </w:r>
    </w:p>
    <w:p w14:paraId="197AFB3B" w14:textId="77777777" w:rsidR="00356244" w:rsidRDefault="00540AAF">
      <w:pPr>
        <w:ind w:left="-5"/>
      </w:pPr>
      <w:r>
        <w:t xml:space="preserve">TRANSLATION, TRANSCRIPTION  </w:t>
      </w:r>
    </w:p>
    <w:p w14:paraId="1E04D616" w14:textId="77777777" w:rsidR="00356244" w:rsidRDefault="00540AAF">
      <w:pPr>
        <w:spacing w:after="160"/>
        <w:ind w:left="0" w:firstLine="0"/>
      </w:pPr>
      <w:r>
        <w:t xml:space="preserve"> </w:t>
      </w:r>
    </w:p>
    <w:p w14:paraId="3A95C0B1" w14:textId="77777777" w:rsidR="00356244" w:rsidRDefault="00540AAF">
      <w:pPr>
        <w:spacing w:after="0"/>
        <w:ind w:left="0" w:firstLine="0"/>
      </w:pPr>
      <w:r>
        <w:t xml:space="preserve"> </w:t>
      </w:r>
    </w:p>
    <w:sectPr w:rsidR="00356244">
      <w:pgSz w:w="12240" w:h="15840"/>
      <w:pgMar w:top="1486" w:right="1455" w:bottom="1621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ha">
    <w:panose1 w:val="020B0604020202020204"/>
    <w:charset w:val="01"/>
    <w:family w:val="roman"/>
    <w:pitch w:val="variable"/>
    <w:sig w:usb0="0004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A2CA4"/>
    <w:multiLevelType w:val="hybridMultilevel"/>
    <w:tmpl w:val="FFFFFFFF"/>
    <w:lvl w:ilvl="0" w:tplc="A39AD120">
      <w:start w:val="1"/>
      <w:numFmt w:val="bullet"/>
      <w:lvlText w:val="-"/>
      <w:lvlJc w:val="left"/>
      <w:pPr>
        <w:ind w:left="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20AD8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50AE1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4E059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50C8D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DAD46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F47C7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D6B58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E4A0B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244"/>
    <w:rsid w:val="00356244"/>
    <w:rsid w:val="00540AAF"/>
    <w:rsid w:val="00F3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A3B165"/>
  <w15:docId w15:val="{8F92956F-AADC-8B4F-9940-4DF441F7A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8"/>
      <w:ind w:left="10" w:hanging="10"/>
    </w:pPr>
    <w:rPr>
      <w:rFonts w:ascii="Calibri" w:eastAsia="Calibri" w:hAnsi="Calibri" w:cs="Latha"/>
      <w:color w:val="000000"/>
      <w:lang w:val="en" w:eastAsia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raj984354@gmail.com</dc:creator>
  <cp:keywords/>
  <dc:description/>
  <cp:lastModifiedBy>raj984354@gmail.com</cp:lastModifiedBy>
  <cp:revision>2</cp:revision>
  <dcterms:created xsi:type="dcterms:W3CDTF">2023-05-27T06:03:00Z</dcterms:created>
  <dcterms:modified xsi:type="dcterms:W3CDTF">2023-05-27T06:03:00Z</dcterms:modified>
</cp:coreProperties>
</file>