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78" w:rsidRDefault="00306B27" w:rsidP="00306B27">
      <w:pPr>
        <w:tabs>
          <w:tab w:val="left" w:pos="81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eastAsia="Times New Roman" w:hAnsi="Times New Roman" w:cs="Times New Roman"/>
          <w:b/>
          <w:sz w:val="40"/>
          <w:szCs w:val="40"/>
        </w:rPr>
        <w:t>MOHAMMED IMRANA MUSTAPHA</w:t>
      </w:r>
    </w:p>
    <w:p w:rsidR="000E1978" w:rsidRDefault="00306B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Address: No 76,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benkalio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housing estate Maiduguri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road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,damaturu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760">
        <w:rPr>
          <w:rFonts w:ascii="Times New Roman" w:eastAsia="Times New Roman" w:hAnsi="Times New Roman" w:cs="Times New Roman"/>
          <w:sz w:val="28"/>
          <w:szCs w:val="28"/>
        </w:rPr>
        <w:t>State.</w:t>
      </w:r>
    </w:p>
    <w:p w:rsidR="000E1978" w:rsidRDefault="001D176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</w:t>
      </w:r>
      <w:r w:rsidR="00306B27">
        <w:rPr>
          <w:rFonts w:ascii="Times New Roman" w:eastAsia="Times New Roman" w:hAnsi="Times New Roman" w:cs="Times New Roman"/>
          <w:sz w:val="28"/>
          <w:szCs w:val="28"/>
        </w:rPr>
        <w:t>ne</w:t>
      </w:r>
      <w:proofErr w:type="gramStart"/>
      <w:r w:rsidR="00306B27">
        <w:rPr>
          <w:rFonts w:ascii="Times New Roman" w:eastAsia="Times New Roman" w:hAnsi="Times New Roman" w:cs="Times New Roman"/>
          <w:sz w:val="28"/>
          <w:szCs w:val="28"/>
        </w:rPr>
        <w:t>;08134232647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Email:</w:t>
      </w:r>
      <w:r w:rsidR="00306B27">
        <w:rPr>
          <w:rFonts w:ascii="Times New Roman" w:eastAsia="Times New Roman" w:hAnsi="Times New Roman" w:cs="Times New Roman"/>
          <w:sz w:val="28"/>
          <w:szCs w:val="28"/>
        </w:rPr>
        <w:t>geoimraan@gmail</w:t>
      </w:r>
      <w:proofErr w:type="spellEnd"/>
      <w:r w:rsidR="00306B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gramEnd"/>
    </w:p>
    <w:p w:rsidR="000E1978" w:rsidRDefault="000E19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978" w:rsidRDefault="001D17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OBJECTIVE:</w:t>
      </w:r>
    </w:p>
    <w:p w:rsidR="000E1978" w:rsidRDefault="001D176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 become a team in a very competent environment that requires ability to learn fast and </w:t>
      </w:r>
      <w:r>
        <w:rPr>
          <w:i/>
          <w:sz w:val="24"/>
          <w:szCs w:val="24"/>
        </w:rPr>
        <w:t>apply the knowledge effectively and contribute toward achievement of organization objectives at the same time applying my knowledge and ability to render highly qualitative services.</w:t>
      </w:r>
    </w:p>
    <w:p w:rsidR="000E1978" w:rsidRDefault="001D176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PERSONNAL PROFILE</w:t>
      </w:r>
    </w:p>
    <w:p w:rsidR="000E1978" w:rsidRDefault="001D1760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First name:                                         </w:t>
      </w:r>
      <w:r w:rsidR="00306B27">
        <w:rPr>
          <w:rFonts w:ascii="Times New Roman" w:hAnsi="Times New Roman" w:cs="Times New Roman"/>
          <w:i/>
          <w:sz w:val="32"/>
          <w:szCs w:val="32"/>
        </w:rPr>
        <w:t>Mohammed</w:t>
      </w:r>
    </w:p>
    <w:p w:rsidR="000E1978" w:rsidRDefault="001D1760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Surname:                                            </w:t>
      </w:r>
      <w:proofErr w:type="spellStart"/>
      <w:r w:rsidR="00306B27">
        <w:rPr>
          <w:rFonts w:ascii="Times New Roman" w:hAnsi="Times New Roman" w:cs="Times New Roman"/>
          <w:i/>
          <w:sz w:val="32"/>
          <w:szCs w:val="32"/>
        </w:rPr>
        <w:t>Imrana</w:t>
      </w:r>
      <w:proofErr w:type="spellEnd"/>
    </w:p>
    <w:p w:rsidR="000E1978" w:rsidRDefault="001D1760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Last name:                                          </w:t>
      </w:r>
      <w:r w:rsidR="00306B27">
        <w:rPr>
          <w:rFonts w:ascii="Times New Roman" w:hAnsi="Times New Roman" w:cs="Times New Roman"/>
          <w:i/>
          <w:sz w:val="32"/>
          <w:szCs w:val="32"/>
        </w:rPr>
        <w:t>Mustapha</w:t>
      </w:r>
    </w:p>
    <w:p w:rsidR="000E1978" w:rsidRDefault="001D1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Date of Birth:                                       </w:t>
      </w:r>
      <w:r w:rsidR="00306B27">
        <w:rPr>
          <w:rFonts w:ascii="Times New Roman" w:eastAsia="Times New Roman" w:hAnsi="Times New Roman" w:cs="Times New Roman"/>
          <w:i/>
          <w:sz w:val="28"/>
          <w:szCs w:val="28"/>
        </w:rPr>
        <w:t>24th</w:t>
      </w:r>
      <w:proofErr w:type="gramStart"/>
      <w:r w:rsidR="00306B27">
        <w:rPr>
          <w:rFonts w:ascii="Times New Roman" w:eastAsia="Times New Roman" w:hAnsi="Times New Roman" w:cs="Times New Roman"/>
          <w:i/>
          <w:sz w:val="28"/>
          <w:szCs w:val="28"/>
        </w:rPr>
        <w:t>,Februaryr</w:t>
      </w:r>
      <w:proofErr w:type="gramEnd"/>
      <w:r w:rsidR="00306B27">
        <w:rPr>
          <w:rFonts w:ascii="Times New Roman" w:eastAsia="Times New Roman" w:hAnsi="Times New Roman" w:cs="Times New Roman"/>
          <w:i/>
          <w:sz w:val="28"/>
          <w:szCs w:val="28"/>
        </w:rPr>
        <w:t>, 1993</w:t>
      </w:r>
    </w:p>
    <w:p w:rsidR="000E1978" w:rsidRDefault="001D1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Nationality: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Nigerian</w:t>
      </w:r>
    </w:p>
    <w:p w:rsidR="000E1978" w:rsidRDefault="001D1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State of Origin:       </w:t>
      </w:r>
      <w:r w:rsidR="00306B2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</w:t>
      </w:r>
      <w:proofErr w:type="spellStart"/>
      <w:r w:rsidR="00306B27">
        <w:rPr>
          <w:rFonts w:ascii="Times New Roman" w:eastAsia="Times New Roman" w:hAnsi="Times New Roman" w:cs="Times New Roman"/>
          <w:i/>
          <w:sz w:val="28"/>
          <w:szCs w:val="28"/>
        </w:rPr>
        <w:t>yobe</w:t>
      </w:r>
      <w:proofErr w:type="spellEnd"/>
    </w:p>
    <w:p w:rsidR="000E1978" w:rsidRDefault="001D1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Local Government, Area                        </w:t>
      </w:r>
      <w:proofErr w:type="spellStart"/>
      <w:r w:rsidR="00306B27">
        <w:rPr>
          <w:rFonts w:ascii="Times New Roman" w:eastAsia="Times New Roman" w:hAnsi="Times New Roman" w:cs="Times New Roman"/>
          <w:i/>
          <w:sz w:val="28"/>
          <w:szCs w:val="28"/>
        </w:rPr>
        <w:t>fune</w:t>
      </w:r>
      <w:proofErr w:type="spellEnd"/>
    </w:p>
    <w:p w:rsidR="000E1978" w:rsidRDefault="001D1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Marital Status:                                      Single</w:t>
      </w:r>
    </w:p>
    <w:p w:rsidR="000E1978" w:rsidRDefault="001D1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Gender:                                                </w:t>
      </w:r>
      <w:r w:rsidR="004D7C8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male</w:t>
      </w:r>
    </w:p>
    <w:p w:rsidR="000E1978" w:rsidRDefault="001D1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Languages Sp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oken:                               English, Hausa</w:t>
      </w:r>
    </w:p>
    <w:p w:rsidR="000E1978" w:rsidRDefault="000E1978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E1978" w:rsidRDefault="001D17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EDUCATIONAL INSTITUTIONS ATTENDED WITH                   DATES</w:t>
      </w:r>
    </w:p>
    <w:p w:rsidR="000E1978" w:rsidRDefault="004D7C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New foundation,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nusery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damaturu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state                    1997-2004</w:t>
      </w:r>
    </w:p>
    <w:p w:rsidR="000E1978" w:rsidRDefault="004D7C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scholars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academy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damaturu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state</w:t>
      </w:r>
      <w:r w:rsidR="001D176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D176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1D1760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004-2010</w:t>
      </w:r>
    </w:p>
    <w:p w:rsidR="000E1978" w:rsidRDefault="001D1760">
      <w:pPr>
        <w:tabs>
          <w:tab w:val="left" w:pos="66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7C81">
        <w:rPr>
          <w:rFonts w:ascii="Times New Roman" w:eastAsia="Times New Roman" w:hAnsi="Times New Roman" w:cs="Times New Roman"/>
          <w:sz w:val="28"/>
          <w:szCs w:val="28"/>
        </w:rPr>
        <w:t>Gombe</w:t>
      </w:r>
      <w:proofErr w:type="spellEnd"/>
      <w:r w:rsidR="004D7C81">
        <w:rPr>
          <w:rFonts w:ascii="Times New Roman" w:eastAsia="Times New Roman" w:hAnsi="Times New Roman" w:cs="Times New Roman"/>
          <w:sz w:val="28"/>
          <w:szCs w:val="28"/>
        </w:rPr>
        <w:t xml:space="preserve"> state university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4D7C8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7-till date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E1978" w:rsidRDefault="000E1978">
      <w:pPr>
        <w:tabs>
          <w:tab w:val="left" w:pos="66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1978" w:rsidRPr="004D7C81" w:rsidRDefault="001D17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ACADEMIC QUALIFICATIONS OBTAINS WITH                     DATES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E1978" w:rsidRDefault="001D17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Senior Secondary Certificate Examination                                     </w:t>
      </w:r>
      <w:r w:rsidR="004D7C81">
        <w:rPr>
          <w:rFonts w:ascii="Times New Roman" w:eastAsia="Times New Roman" w:hAnsi="Times New Roman" w:cs="Times New Roman"/>
          <w:sz w:val="28"/>
          <w:szCs w:val="28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4D7C8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E1978" w:rsidRDefault="001D17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Primary School Leaving Certificate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D7C81">
        <w:rPr>
          <w:rFonts w:ascii="Times New Roman" w:eastAsia="Times New Roman" w:hAnsi="Times New Roman" w:cs="Times New Roman"/>
          <w:sz w:val="28"/>
          <w:szCs w:val="28"/>
        </w:rPr>
        <w:t>1997-2004</w:t>
      </w:r>
    </w:p>
    <w:p w:rsidR="000E1978" w:rsidRDefault="000E19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E1978" w:rsidRDefault="001D17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RESEARCH EXPERIENCE WITH                                                  DATE</w:t>
      </w:r>
    </w:p>
    <w:p w:rsidR="000E1978" w:rsidRDefault="001D17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  Comparative Study morphological Characterization of Selected Accession   of Pepper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CAPISCUM ANNUUM </w:t>
      </w:r>
      <w:r>
        <w:rPr>
          <w:rFonts w:ascii="Times New Roman" w:eastAsia="Times New Roman" w:hAnsi="Times New Roman" w:cs="Times New Roman"/>
          <w:sz w:val="28"/>
          <w:szCs w:val="28"/>
        </w:rPr>
        <w:t>L.)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1978" w:rsidRDefault="001048B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Commonly Grown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Damaturu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760">
        <w:rPr>
          <w:rFonts w:ascii="Times New Roman" w:eastAsia="Times New Roman" w:hAnsi="Times New Roman" w:cs="Times New Roman"/>
          <w:sz w:val="28"/>
          <w:szCs w:val="28"/>
        </w:rPr>
        <w:t xml:space="preserve">Metropolis                                              </w:t>
      </w:r>
      <w:r w:rsidR="001D1760">
        <w:rPr>
          <w:rFonts w:ascii="Times New Roman" w:eastAsia="Times New Roman" w:hAnsi="Times New Roman" w:cs="Times New Roman"/>
          <w:b/>
          <w:sz w:val="28"/>
          <w:szCs w:val="28"/>
        </w:rPr>
        <w:t>2015-2016</w:t>
      </w:r>
      <w:r w:rsidR="001D17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E1978" w:rsidRDefault="001D17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E1978" w:rsidRDefault="001D176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POSITION HELD WITH                                                         DATES</w:t>
      </w:r>
    </w:p>
    <w:p w:rsidR="001048BA" w:rsidRDefault="001048B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Assistant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headboy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scholars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academy    2009-2010</w:t>
      </w:r>
    </w:p>
    <w:p w:rsidR="000E1978" w:rsidRDefault="001048B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Treasurer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muslim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student of Nigeria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yobe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scholars academy.                    2007</w:t>
      </w:r>
      <w:r w:rsidR="001D1760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2010</w:t>
      </w:r>
    </w:p>
    <w:p w:rsidR="000E1978" w:rsidRDefault="001D176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SKILLS </w:t>
      </w:r>
    </w:p>
    <w:p w:rsidR="000E1978" w:rsidRDefault="001D17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 xml:space="preserve">Fluent communication skills in English and Hausa Language </w:t>
      </w:r>
    </w:p>
    <w:p w:rsidR="000E1978" w:rsidRDefault="001D17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Physical and mental alertness</w:t>
      </w:r>
    </w:p>
    <w:p w:rsidR="000E1978" w:rsidRDefault="001D17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Effective use of initiatives</w:t>
      </w:r>
    </w:p>
    <w:p w:rsidR="000E1978" w:rsidRDefault="001D17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Self-motivated and target-oriented</w:t>
      </w:r>
    </w:p>
    <w:p w:rsidR="000E1978" w:rsidRDefault="001D17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Transparent and ac</w:t>
      </w:r>
      <w:r>
        <w:rPr>
          <w:rFonts w:ascii="Times New Roman" w:hAnsi="Times New Roman" w:cs="Times New Roman"/>
          <w:sz w:val="28"/>
          <w:szCs w:val="28"/>
        </w:rPr>
        <w:t>countability</w:t>
      </w:r>
    </w:p>
    <w:p w:rsidR="000E1978" w:rsidRDefault="001D17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t>Ability to work effectively</w:t>
      </w:r>
    </w:p>
    <w:p w:rsidR="000E1978" w:rsidRDefault="000E1978">
      <w:pPr>
        <w:spacing w:after="0" w:line="360" w:lineRule="auto"/>
        <w:rPr>
          <w:rFonts w:ascii="Times New Roman" w:eastAsia="Times New Roman" w:hAnsi="Times New Roman" w:cs="Times New Roman"/>
          <w:b/>
          <w:sz w:val="31"/>
          <w:szCs w:val="31"/>
          <w:u w:val="single"/>
        </w:rPr>
      </w:pPr>
    </w:p>
    <w:p w:rsidR="000E1978" w:rsidRDefault="001D1760">
      <w:pPr>
        <w:spacing w:after="0" w:line="360" w:lineRule="auto"/>
        <w:rPr>
          <w:rFonts w:ascii="Times New Roman" w:eastAsia="Times New Roman" w:hAnsi="Times New Roman" w:cs="Times New Roman"/>
          <w:b/>
          <w:sz w:val="31"/>
          <w:szCs w:val="31"/>
          <w:u w:val="single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u w:val="single"/>
        </w:rPr>
        <w:t>HOBBIES</w:t>
      </w:r>
    </w:p>
    <w:p w:rsidR="000E1978" w:rsidRDefault="001D1760">
      <w:pPr>
        <w:spacing w:after="0" w:line="360" w:lineRule="auto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Travelling, Reading, </w:t>
      </w:r>
      <w:r>
        <w:rPr>
          <w:rFonts w:ascii="Times New Roman" w:eastAsia="Times New Roman" w:hAnsi="Times New Roman" w:cs="Times New Roman"/>
          <w:sz w:val="31"/>
          <w:szCs w:val="31"/>
        </w:rPr>
        <w:t>chatting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,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listening to </w:t>
      </w:r>
      <w:proofErr w:type="spellStart"/>
      <w:r>
        <w:rPr>
          <w:rFonts w:ascii="Times New Roman" w:eastAsia="Times New Roman" w:hAnsi="Times New Roman" w:cs="Times New Roman"/>
          <w:sz w:val="31"/>
          <w:szCs w:val="31"/>
        </w:rPr>
        <w:t>music</w:t>
      </w:r>
      <w:r>
        <w:rPr>
          <w:rFonts w:ascii="Times New Roman" w:eastAsia="Times New Roman" w:hAnsi="Times New Roman" w:cs="Times New Roman"/>
          <w:sz w:val="31"/>
          <w:szCs w:val="31"/>
        </w:rPr>
        <w:t>and</w:t>
      </w:r>
      <w:proofErr w:type="spellEnd"/>
      <w:r>
        <w:rPr>
          <w:rFonts w:ascii="Times New Roman" w:eastAsia="Times New Roman" w:hAnsi="Times New Roman" w:cs="Times New Roman"/>
          <w:sz w:val="31"/>
          <w:szCs w:val="31"/>
        </w:rPr>
        <w:t xml:space="preserve"> Spor</w:t>
      </w:r>
      <w:r>
        <w:rPr>
          <w:rFonts w:ascii="Times New Roman" w:eastAsia="Times New Roman" w:hAnsi="Times New Roman" w:cs="Times New Roman"/>
          <w:sz w:val="31"/>
          <w:szCs w:val="31"/>
        </w:rPr>
        <w:t>ts</w:t>
      </w:r>
    </w:p>
    <w:p w:rsidR="000E1978" w:rsidRDefault="000E1978">
      <w:pPr>
        <w:spacing w:after="0" w:line="360" w:lineRule="auto"/>
        <w:rPr>
          <w:rFonts w:ascii="Times New Roman" w:eastAsia="Times New Roman" w:hAnsi="Times New Roman" w:cs="Times New Roman"/>
          <w:sz w:val="31"/>
          <w:szCs w:val="31"/>
        </w:rPr>
      </w:pPr>
      <w:bookmarkStart w:id="0" w:name="_GoBack"/>
      <w:bookmarkEnd w:id="0"/>
    </w:p>
    <w:sectPr w:rsidR="000E197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60" w:rsidRDefault="001D1760">
      <w:pPr>
        <w:spacing w:after="0" w:line="240" w:lineRule="auto"/>
      </w:pPr>
      <w:r>
        <w:separator/>
      </w:r>
    </w:p>
  </w:endnote>
  <w:endnote w:type="continuationSeparator" w:id="0">
    <w:p w:rsidR="001D1760" w:rsidRDefault="001D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78" w:rsidRDefault="001D176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48BA">
      <w:rPr>
        <w:noProof/>
      </w:rPr>
      <w:t>2</w:t>
    </w:r>
    <w:r>
      <w:fldChar w:fldCharType="end"/>
    </w:r>
  </w:p>
  <w:p w:rsidR="000E1978" w:rsidRDefault="000E1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60" w:rsidRDefault="001D1760">
      <w:pPr>
        <w:spacing w:after="0" w:line="240" w:lineRule="auto"/>
      </w:pPr>
      <w:r>
        <w:separator/>
      </w:r>
    </w:p>
  </w:footnote>
  <w:footnote w:type="continuationSeparator" w:id="0">
    <w:p w:rsidR="001D1760" w:rsidRDefault="001D1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D444B3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DB46102"/>
    <w:lvl w:ilvl="0" w:tplc="E93657B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5F083C9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978"/>
    <w:rsid w:val="000E1978"/>
    <w:rsid w:val="001048BA"/>
    <w:rsid w:val="001D1760"/>
    <w:rsid w:val="00306B27"/>
    <w:rsid w:val="004D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8EDA-CEF1-4D4B-BDA1-B1A7C168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Digital5</dc:creator>
  <cp:lastModifiedBy>YUSUF G A C</cp:lastModifiedBy>
  <cp:revision>14</cp:revision>
  <dcterms:created xsi:type="dcterms:W3CDTF">2018-05-14T09:50:00Z</dcterms:created>
  <dcterms:modified xsi:type="dcterms:W3CDTF">2020-03-31T21:25:00Z</dcterms:modified>
</cp:coreProperties>
</file>