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Ghuem Moses Agoth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 INFORMATION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Embakasi East, Nairobi Kenya.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+254743833270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WhatsApp:</w:t>
      </w:r>
      <w:r>
        <w:rPr>
          <w:rFonts w:ascii="Times New Roman" w:hAnsi="Times New Roman" w:cs="Times New Roman"/>
          <w:sz w:val="24"/>
          <w:szCs w:val="24"/>
        </w:rPr>
        <w:t xml:space="preserve"> +254743833270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</w:rPr>
        <w:t>ghuemmo2@gmail.com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Aiming to work with an organization where I can use my translation skills effectively while contributing to its growth.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self-motivated, organized, flexible, reliable and committed translator with excellent professional translation and interpretation skills in Dinka and English languages.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BACKGROUND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2019 – Present:</w:t>
      </w:r>
      <w:r>
        <w:rPr>
          <w:rFonts w:ascii="Times New Roman" w:hAnsi="Times New Roman" w:cs="Times New Roman"/>
          <w:sz w:val="24"/>
          <w:szCs w:val="24"/>
        </w:rPr>
        <w:t xml:space="preserve"> Bachelor of Education, Arts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Kenyatta University, Nairobi, Kenya.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2018 – September 2020:</w:t>
      </w:r>
      <w:r>
        <w:rPr>
          <w:rFonts w:ascii="Times New Roman" w:hAnsi="Times New Roman" w:cs="Times New Roman"/>
          <w:sz w:val="24"/>
          <w:szCs w:val="24"/>
        </w:rPr>
        <w:t xml:space="preserve"> Liberal Arts Studies; Diploma in Social Work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Regis University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2014 – November 2017:</w:t>
      </w:r>
      <w:r>
        <w:rPr>
          <w:rFonts w:ascii="Times New Roman" w:hAnsi="Times New Roman" w:cs="Times New Roman"/>
          <w:sz w:val="24"/>
          <w:szCs w:val="24"/>
        </w:rPr>
        <w:t xml:space="preserve"> Kenya Certificate of Secondary Education (KCSE)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Peter Kibukosya Secondary School, Nairobi, Kenya.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2013:</w:t>
      </w:r>
      <w:r>
        <w:rPr>
          <w:rFonts w:ascii="Times New Roman" w:hAnsi="Times New Roman" w:cs="Times New Roman"/>
          <w:sz w:val="24"/>
          <w:szCs w:val="24"/>
        </w:rPr>
        <w:t xml:space="preserve"> Kenya Certificate of Primary Education - Sud Academy primary school, Nairobi, Kenya.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– April 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Translator – Babelos Ltd as English-Dinka Rek translator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honesty in my work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and submitted quality translation of projects on time.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– September 2019:</w:t>
      </w:r>
      <w:r>
        <w:rPr>
          <w:rFonts w:ascii="Times New Roman" w:hAnsi="Times New Roman" w:cs="Times New Roman"/>
          <w:sz w:val="24"/>
          <w:szCs w:val="24"/>
        </w:rPr>
        <w:t xml:space="preserve"> ECDE Teacher – Lutheran World federation in Kakuma Camp, Kenya.</w:t>
      </w:r>
    </w:p>
    <w:p>
      <w:pPr>
        <w:pStyle w:val="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schedules and enforced routines</w:t>
      </w:r>
    </w:p>
    <w:p>
      <w:pPr>
        <w:pStyle w:val="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a safe environment and comfortable learning environment.</w:t>
      </w:r>
    </w:p>
    <w:p>
      <w:pPr>
        <w:pStyle w:val="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and implemented lessons</w:t>
      </w:r>
    </w:p>
    <w:p>
      <w:pPr>
        <w:pStyle w:val="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age-appropriate supervision and discipline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2018 – January 2019:</w:t>
      </w:r>
      <w:r>
        <w:rPr>
          <w:rFonts w:ascii="Times New Roman" w:hAnsi="Times New Roman" w:cs="Times New Roman"/>
          <w:sz w:val="24"/>
          <w:szCs w:val="24"/>
        </w:rPr>
        <w:t xml:space="preserve"> Translator &amp; Interpreter - UNHCR Kenya in Kakuma.</w:t>
      </w:r>
    </w:p>
    <w:p>
      <w:pPr>
        <w:pStyle w:val="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timely translation of documents from English to Dinka and vice versa.</w:t>
      </w:r>
    </w:p>
    <w:p>
      <w:pPr>
        <w:pStyle w:val="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interpretation services at field posts and in the office.</w:t>
      </w:r>
    </w:p>
    <w:p>
      <w:pPr>
        <w:pStyle w:val="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and maintained professional relationship with clients</w:t>
      </w:r>
    </w:p>
    <w:p>
      <w:pPr>
        <w:pStyle w:val="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teamwork with colleagues.</w:t>
      </w:r>
    </w:p>
    <w:p>
      <w:pPr>
        <w:pStyle w:val="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high level of client confidentiality.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TRAININGS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2019:</w:t>
      </w:r>
      <w:r>
        <w:rPr>
          <w:rFonts w:ascii="Times New Roman" w:hAnsi="Times New Roman" w:cs="Times New Roman"/>
          <w:sz w:val="24"/>
          <w:szCs w:val="24"/>
        </w:rPr>
        <w:t xml:space="preserve"> WALDORF ECDE teacher’s training project, Kakuma Camp.</w:t>
      </w:r>
    </w:p>
    <w:p>
      <w:pPr>
        <w:pStyle w:val="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development</w:t>
      </w:r>
    </w:p>
    <w:p>
      <w:pPr>
        <w:pStyle w:val="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Instructional Model (DIM) in teaching</w:t>
      </w:r>
    </w:p>
    <w:p>
      <w:pPr>
        <w:pStyle w:val="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Literacy and Numeracy in ECDE.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2018:</w:t>
      </w:r>
      <w:r>
        <w:rPr>
          <w:rFonts w:ascii="Times New Roman" w:hAnsi="Times New Roman" w:cs="Times New Roman"/>
          <w:sz w:val="24"/>
          <w:szCs w:val="24"/>
        </w:rPr>
        <w:t xml:space="preserve"> Post Traumatic Stress Disorder (PTSD) and Drugs &amp; Substance abuse training – JRS, Kakuma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– September:</w:t>
      </w:r>
      <w:r>
        <w:rPr>
          <w:rFonts w:ascii="Times New Roman" w:hAnsi="Times New Roman" w:cs="Times New Roman"/>
          <w:sz w:val="24"/>
          <w:szCs w:val="24"/>
        </w:rPr>
        <w:t xml:space="preserve"> Certificate for ICT – Don Bosco Technical Institute, Kakuma Refugee Camp.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</w:p>
    <w:p>
      <w:pPr>
        <w:pStyle w:val="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Creativity </w:t>
      </w:r>
    </w:p>
    <w:p>
      <w:pPr>
        <w:pStyle w:val="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management </w:t>
      </w:r>
    </w:p>
    <w:p>
      <w:pPr>
        <w:pStyle w:val="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skills</w:t>
      </w:r>
    </w:p>
    <w:p>
      <w:pPr>
        <w:pStyle w:val="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Translation skills </w:t>
      </w:r>
    </w:p>
    <w:p>
      <w:pPr>
        <w:pStyle w:val="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competencies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157304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t>GHUEM AGOTH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24FEE"/>
    <w:multiLevelType w:val="multilevel"/>
    <w:tmpl w:val="13F24FE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3F781C"/>
    <w:multiLevelType w:val="multilevel"/>
    <w:tmpl w:val="173F781C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40479A"/>
    <w:multiLevelType w:val="multilevel"/>
    <w:tmpl w:val="2540479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5AE38DB"/>
    <w:multiLevelType w:val="multilevel"/>
    <w:tmpl w:val="55AE38D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D76AD6"/>
    <w:multiLevelType w:val="multilevel"/>
    <w:tmpl w:val="76D76AD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0"/>
    <w:rsid w:val="0005772A"/>
    <w:rsid w:val="000F5FBE"/>
    <w:rsid w:val="00154605"/>
    <w:rsid w:val="00155354"/>
    <w:rsid w:val="0020523F"/>
    <w:rsid w:val="00253443"/>
    <w:rsid w:val="0044083A"/>
    <w:rsid w:val="00570596"/>
    <w:rsid w:val="006721F2"/>
    <w:rsid w:val="006A214B"/>
    <w:rsid w:val="006C005A"/>
    <w:rsid w:val="007912F8"/>
    <w:rsid w:val="007935C9"/>
    <w:rsid w:val="008D3950"/>
    <w:rsid w:val="009E303B"/>
    <w:rsid w:val="00A75448"/>
    <w:rsid w:val="00BE51A0"/>
    <w:rsid w:val="00DE1A5A"/>
    <w:rsid w:val="00E356D0"/>
    <w:rsid w:val="00E45F05"/>
    <w:rsid w:val="00E9160E"/>
    <w:rsid w:val="00EA7C94"/>
    <w:rsid w:val="00F81480"/>
    <w:rsid w:val="070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Header Char"/>
    <w:basedOn w:val="2"/>
    <w:link w:val="5"/>
    <w:uiPriority w:val="99"/>
  </w:style>
  <w:style w:type="character" w:customStyle="1" w:styleId="10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391</Words>
  <Characters>2230</Characters>
  <Lines>18</Lines>
  <Paragraphs>5</Paragraphs>
  <TotalTime>59</TotalTime>
  <ScaleCrop>false</ScaleCrop>
  <LinksUpToDate>false</LinksUpToDate>
  <CharactersWithSpaces>2616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2023-05-01T20:43:00Z</dcterms:created>
  <dc:creator>Ghuem Moses</dc:creator>
  <cp:lastModifiedBy>User</cp:lastModifiedBy>
  <dcterms:modified xsi:type="dcterms:W3CDTF">2023-09-04T22:49:30Z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F632720485CC4CB1919BF6C7B117A511</vt:lpwstr>
  </property>
</Properties>
</file>